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49" w:rsidRDefault="004B07EF" w:rsidP="00827549">
      <w:pPr>
        <w:pStyle w:val="a3"/>
        <w:ind w:left="0" w:right="-1"/>
        <w:rPr>
          <w:b/>
        </w:rPr>
      </w:pPr>
      <w:r w:rsidRPr="004B07EF">
        <w:rPr>
          <w:b/>
        </w:rPr>
        <w:t xml:space="preserve">  </w:t>
      </w:r>
      <w:r w:rsidR="00827549" w:rsidRPr="004B07EF">
        <w:rPr>
          <w:b/>
        </w:rPr>
        <w:t xml:space="preserve"> </w:t>
      </w:r>
      <w:r w:rsidR="00827549">
        <w:rPr>
          <w:b/>
        </w:rPr>
        <w:t>_________________________________________________________________</w:t>
      </w:r>
    </w:p>
    <w:p w:rsidR="00827549" w:rsidRDefault="00827549" w:rsidP="00827549">
      <w:pPr>
        <w:pStyle w:val="a3"/>
        <w:ind w:left="0" w:right="-1"/>
        <w:rPr>
          <w:b/>
        </w:rPr>
      </w:pPr>
    </w:p>
    <w:p w:rsidR="00750EAC" w:rsidRDefault="00827549" w:rsidP="00750EAC">
      <w:pPr>
        <w:pStyle w:val="a3"/>
        <w:spacing w:line="276" w:lineRule="auto"/>
        <w:ind w:left="0" w:right="-1"/>
        <w:rPr>
          <w:b/>
        </w:rPr>
      </w:pPr>
      <w:r w:rsidRPr="00D07B02">
        <w:rPr>
          <w:b/>
          <w:szCs w:val="28"/>
        </w:rPr>
        <w:t xml:space="preserve">      </w:t>
      </w:r>
      <w:r w:rsidR="00750EAC">
        <w:rPr>
          <w:b/>
        </w:rPr>
        <w:t xml:space="preserve">    О результатах проверки использования бюджетных средств по целевому назначению в части расходов средств местного бюджета по учету фонда заработной платы за 2016 - 2017 годы в Администрации </w:t>
      </w:r>
      <w:proofErr w:type="spellStart"/>
      <w:r w:rsidR="00750EAC">
        <w:rPr>
          <w:b/>
        </w:rPr>
        <w:t>Бисертского</w:t>
      </w:r>
      <w:proofErr w:type="spellEnd"/>
      <w:r w:rsidR="00750EAC">
        <w:rPr>
          <w:b/>
        </w:rPr>
        <w:t xml:space="preserve"> городского округа.</w:t>
      </w:r>
    </w:p>
    <w:p w:rsidR="00750EAC" w:rsidRDefault="00750EAC" w:rsidP="00750EAC">
      <w:pPr>
        <w:pStyle w:val="a3"/>
        <w:spacing w:line="276" w:lineRule="auto"/>
        <w:ind w:left="0" w:right="-1"/>
      </w:pPr>
      <w:r>
        <w:t xml:space="preserve">        </w:t>
      </w:r>
      <w:proofErr w:type="gramStart"/>
      <w:r>
        <w:t xml:space="preserve">В соответствии с планом проведения контрольных мероприятий утвержденного приказом Финансового отдела – функционального органа Администрации </w:t>
      </w:r>
      <w:proofErr w:type="spellStart"/>
      <w:r>
        <w:t>Бисертского</w:t>
      </w:r>
      <w:proofErr w:type="spellEnd"/>
      <w:r>
        <w:t xml:space="preserve"> городского округа от 30 мая 2018 года  № 11 по осуществлению последующего муниципального финансового контроля 14 ноября 2018 года завершено контрольное мероприятие использования бюджетных средств по целевому назначению в части расходов средств местного бюджета по учету фонда заработной платы за 2016 - 2017 годы в Администрации </w:t>
      </w:r>
      <w:proofErr w:type="spellStart"/>
      <w:r>
        <w:t>Бисертского</w:t>
      </w:r>
      <w:proofErr w:type="spellEnd"/>
      <w:proofErr w:type="gramEnd"/>
      <w:r>
        <w:t xml:space="preserve"> городского округа.</w:t>
      </w:r>
    </w:p>
    <w:p w:rsidR="00750EAC" w:rsidRDefault="00750EAC" w:rsidP="00750EAC">
      <w:pPr>
        <w:spacing w:after="0"/>
        <w:ind w:right="-2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результатам проведенной проверки и выявленным нарушениям 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предлагается:</w:t>
      </w:r>
      <w:r>
        <w:t xml:space="preserve"> 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E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Приказ Министерства Финансов  РФ от 30.03.2015 № 52н «Об утверждении форм первичных учетных документов и регистров бухгалтерского учета…»;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E9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Учетную политику внести изменения по табелю учета использования рабочего времени;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E96">
        <w:rPr>
          <w:rFonts w:ascii="Times New Roman" w:hAnsi="Times New Roman" w:cs="Times New Roman"/>
          <w:sz w:val="28"/>
          <w:szCs w:val="28"/>
        </w:rPr>
        <w:t xml:space="preserve">- соблюдать п.2.7.2 Решения Думы </w:t>
      </w:r>
      <w:proofErr w:type="spellStart"/>
      <w:r w:rsidRPr="001F0E96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Pr="001F0E96">
        <w:rPr>
          <w:rFonts w:ascii="Times New Roman" w:hAnsi="Times New Roman" w:cs="Times New Roman"/>
          <w:sz w:val="28"/>
          <w:szCs w:val="28"/>
        </w:rPr>
        <w:t xml:space="preserve"> городского округа от 24.11.2016  № 45 при выплате материальной помощи к отпуску;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E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1F0E9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при увольнении и при предоставлении отпусков производить в соответствии ч.5 ст.80 , ч.9 ст.136 , ст.140 Трудового Кодекса Российской Федерации;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E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 требования  Федерального закона от 06.12.2011 № 402-ФЗ «О бухгалтерском учете» при оформлении первичных учетных документов на выплату материальной помощи к очередному отпуску;</w:t>
      </w:r>
    </w:p>
    <w:p w:rsidR="001F0E96" w:rsidRPr="001F0E96" w:rsidRDefault="001F0E96" w:rsidP="001F0E9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E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расчет заработка по среднему при направлении работника в служебную командировку в соответствии ст.167 Трудового Кодекса Российской Федерации и Постановления Правительства Российской Федерации от 24.12.2007 № 922 «Об особенностях порядка исчисления средней заработной платы».</w:t>
      </w:r>
    </w:p>
    <w:p w:rsidR="00827549" w:rsidRDefault="00B24B61" w:rsidP="00D07B0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B24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53BC0" w:rsidRPr="00353BC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Материалы проверки переданы Глав</w:t>
      </w:r>
      <w:r w:rsidR="0087747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353BC0" w:rsidRPr="00353BC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353BC0" w:rsidRPr="00353BC0">
        <w:rPr>
          <w:rFonts w:ascii="Times New Roman" w:eastAsia="Times New Roman" w:hAnsi="Times New Roman" w:cs="Times New Roman"/>
          <w:sz w:val="28"/>
          <w:szCs w:val="20"/>
          <w:lang w:eastAsia="ru-RU"/>
        </w:rPr>
        <w:t>Бисертского</w:t>
      </w:r>
      <w:proofErr w:type="spellEnd"/>
      <w:r w:rsidR="00353BC0" w:rsidRPr="00353BC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городского округа, в Прокуратуру Нижнесергинского района Свердловской области. </w:t>
      </w:r>
    </w:p>
    <w:p w:rsidR="00EB71D3" w:rsidRDefault="00827549" w:rsidP="00750EAC">
      <w:pPr>
        <w:pStyle w:val="a3"/>
        <w:ind w:left="0" w:right="-1"/>
      </w:pPr>
      <w:r>
        <w:t>__________________________________________________________________</w:t>
      </w:r>
      <w:r w:rsidR="004B07EF" w:rsidRPr="004B07EF">
        <w:rPr>
          <w:b/>
        </w:rPr>
        <w:t xml:space="preserve">   </w:t>
      </w:r>
    </w:p>
    <w:sectPr w:rsidR="00EB71D3" w:rsidSect="00750EA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E08"/>
    <w:multiLevelType w:val="hybridMultilevel"/>
    <w:tmpl w:val="A6881A3A"/>
    <w:lvl w:ilvl="0" w:tplc="C1D80C6E">
      <w:start w:val="1"/>
      <w:numFmt w:val="bullet"/>
      <w:lvlText w:val=""/>
      <w:lvlJc w:val="left"/>
      <w:pPr>
        <w:tabs>
          <w:tab w:val="num" w:pos="1637"/>
        </w:tabs>
        <w:ind w:left="1637" w:hanging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C454C1A"/>
    <w:multiLevelType w:val="hybridMultilevel"/>
    <w:tmpl w:val="C898EFA8"/>
    <w:lvl w:ilvl="0" w:tplc="BAF247D4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cs="Wingdings" w:hint="default"/>
      </w:rPr>
    </w:lvl>
  </w:abstractNum>
  <w:abstractNum w:abstractNumId="2">
    <w:nsid w:val="2F4F2460"/>
    <w:multiLevelType w:val="singleLevel"/>
    <w:tmpl w:val="31C822E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602F420C"/>
    <w:multiLevelType w:val="hybridMultilevel"/>
    <w:tmpl w:val="FD4CDB40"/>
    <w:lvl w:ilvl="0" w:tplc="C1D80C6E">
      <w:start w:val="1"/>
      <w:numFmt w:val="bullet"/>
      <w:lvlText w:val=""/>
      <w:lvlJc w:val="left"/>
      <w:pPr>
        <w:tabs>
          <w:tab w:val="num" w:pos="993"/>
        </w:tabs>
        <w:ind w:left="993" w:hanging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F7"/>
    <w:rsid w:val="0004072B"/>
    <w:rsid w:val="000909E1"/>
    <w:rsid w:val="000F6353"/>
    <w:rsid w:val="00127F2E"/>
    <w:rsid w:val="00194A19"/>
    <w:rsid w:val="001C3BB9"/>
    <w:rsid w:val="001D424A"/>
    <w:rsid w:val="001E7918"/>
    <w:rsid w:val="001F0E96"/>
    <w:rsid w:val="002129EC"/>
    <w:rsid w:val="002A07C8"/>
    <w:rsid w:val="002D4A92"/>
    <w:rsid w:val="002D60C4"/>
    <w:rsid w:val="002F1A31"/>
    <w:rsid w:val="00353BC0"/>
    <w:rsid w:val="0037738A"/>
    <w:rsid w:val="003830DA"/>
    <w:rsid w:val="00395047"/>
    <w:rsid w:val="003C07F7"/>
    <w:rsid w:val="003C2831"/>
    <w:rsid w:val="003D0520"/>
    <w:rsid w:val="004941CD"/>
    <w:rsid w:val="004B07EF"/>
    <w:rsid w:val="004E026E"/>
    <w:rsid w:val="00550791"/>
    <w:rsid w:val="00562469"/>
    <w:rsid w:val="00590C3C"/>
    <w:rsid w:val="006A5AD3"/>
    <w:rsid w:val="006B18F6"/>
    <w:rsid w:val="006E0235"/>
    <w:rsid w:val="006E4DEC"/>
    <w:rsid w:val="00740309"/>
    <w:rsid w:val="0074387A"/>
    <w:rsid w:val="00750EAC"/>
    <w:rsid w:val="00761FA4"/>
    <w:rsid w:val="0078517D"/>
    <w:rsid w:val="00795297"/>
    <w:rsid w:val="00796410"/>
    <w:rsid w:val="007A69E1"/>
    <w:rsid w:val="007C39FF"/>
    <w:rsid w:val="007E4875"/>
    <w:rsid w:val="00827549"/>
    <w:rsid w:val="00860AF3"/>
    <w:rsid w:val="008653CC"/>
    <w:rsid w:val="00877476"/>
    <w:rsid w:val="0096578C"/>
    <w:rsid w:val="00974B68"/>
    <w:rsid w:val="009758A1"/>
    <w:rsid w:val="0098178A"/>
    <w:rsid w:val="00A30E4A"/>
    <w:rsid w:val="00B24B61"/>
    <w:rsid w:val="00B403E2"/>
    <w:rsid w:val="00B57516"/>
    <w:rsid w:val="00B7487D"/>
    <w:rsid w:val="00BC2767"/>
    <w:rsid w:val="00BD04F9"/>
    <w:rsid w:val="00C10672"/>
    <w:rsid w:val="00C7707C"/>
    <w:rsid w:val="00CB54DB"/>
    <w:rsid w:val="00CC187A"/>
    <w:rsid w:val="00CD10B7"/>
    <w:rsid w:val="00D011DD"/>
    <w:rsid w:val="00D07B02"/>
    <w:rsid w:val="00D34A28"/>
    <w:rsid w:val="00D72FEE"/>
    <w:rsid w:val="00E27B39"/>
    <w:rsid w:val="00E74C82"/>
    <w:rsid w:val="00E8674F"/>
    <w:rsid w:val="00EB71D3"/>
    <w:rsid w:val="00EB7B0A"/>
    <w:rsid w:val="00F24910"/>
    <w:rsid w:val="00F92475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07EF"/>
    <w:pPr>
      <w:spacing w:after="0" w:line="240" w:lineRule="auto"/>
      <w:ind w:left="-567" w:right="-9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07EF"/>
    <w:pPr>
      <w:spacing w:after="0" w:line="240" w:lineRule="auto"/>
      <w:ind w:left="-567" w:right="-9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0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3CDA-A315-4625-A6BD-11C2564F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cp:lastPrinted>2015-06-09T04:28:00Z</cp:lastPrinted>
  <dcterms:created xsi:type="dcterms:W3CDTF">2018-03-19T06:21:00Z</dcterms:created>
  <dcterms:modified xsi:type="dcterms:W3CDTF">2018-11-16T06:42:00Z</dcterms:modified>
</cp:coreProperties>
</file>